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57" w:rsidRDefault="00986057" w:rsidP="00986057">
      <w:pPr>
        <w:jc w:val="center"/>
        <w:outlineLvl w:val="1"/>
        <w:rPr>
          <w:rFonts w:ascii="Arial" w:hAnsi="Arial" w:cs="Arial"/>
          <w:b/>
          <w:bCs/>
          <w:color w:val="00539A"/>
          <w:sz w:val="45"/>
          <w:szCs w:val="45"/>
        </w:rPr>
      </w:pPr>
      <w:r w:rsidRPr="00986057">
        <w:rPr>
          <w:rFonts w:ascii="Arial" w:hAnsi="Arial" w:cs="Arial"/>
          <w:b/>
          <w:bCs/>
          <w:noProof/>
          <w:color w:val="00539A"/>
          <w:sz w:val="45"/>
          <w:szCs w:val="45"/>
        </w:rPr>
        <w:drawing>
          <wp:inline distT="0" distB="0" distL="0" distR="0">
            <wp:extent cx="9017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01700" cy="723900"/>
                    </a:xfrm>
                    <a:prstGeom prst="rect">
                      <a:avLst/>
                    </a:prstGeom>
                    <a:noFill/>
                    <a:ln w="9525">
                      <a:noFill/>
                      <a:miter lim="800000"/>
                      <a:headEnd/>
                      <a:tailEnd/>
                    </a:ln>
                  </pic:spPr>
                </pic:pic>
              </a:graphicData>
            </a:graphic>
          </wp:inline>
        </w:drawing>
      </w:r>
    </w:p>
    <w:p w:rsidR="00986057" w:rsidRPr="00986057" w:rsidRDefault="00986057" w:rsidP="00986057">
      <w:pPr>
        <w:jc w:val="center"/>
        <w:outlineLvl w:val="1"/>
        <w:rPr>
          <w:rFonts w:ascii="Arial" w:hAnsi="Arial" w:cs="Arial"/>
          <w:b/>
          <w:bCs/>
          <w:sz w:val="40"/>
          <w:szCs w:val="40"/>
        </w:rPr>
      </w:pPr>
      <w:r w:rsidRPr="00986057">
        <w:rPr>
          <w:rFonts w:ascii="Arial" w:hAnsi="Arial" w:cs="Arial"/>
          <w:b/>
          <w:bCs/>
          <w:sz w:val="40"/>
          <w:szCs w:val="40"/>
        </w:rPr>
        <w:t>College of Liberal Arts &amp; Social Sciences</w:t>
      </w:r>
    </w:p>
    <w:p w:rsidR="00986057" w:rsidRPr="00986057" w:rsidRDefault="00986057" w:rsidP="00986057">
      <w:pPr>
        <w:jc w:val="center"/>
        <w:outlineLvl w:val="1"/>
        <w:rPr>
          <w:rFonts w:ascii="Arial" w:hAnsi="Arial" w:cs="Arial"/>
          <w:b/>
          <w:bCs/>
          <w:sz w:val="36"/>
          <w:szCs w:val="36"/>
        </w:rPr>
      </w:pPr>
      <w:r w:rsidRPr="00986057">
        <w:rPr>
          <w:rFonts w:ascii="Arial" w:hAnsi="Arial" w:cs="Arial"/>
          <w:b/>
          <w:bCs/>
          <w:sz w:val="36"/>
          <w:szCs w:val="36"/>
        </w:rPr>
        <w:t>Department of Political Science &amp; Public Affairs</w:t>
      </w:r>
    </w:p>
    <w:p w:rsidR="00986057" w:rsidRPr="000932A9" w:rsidRDefault="00986057" w:rsidP="00986057">
      <w:pPr>
        <w:jc w:val="center"/>
        <w:outlineLvl w:val="1"/>
        <w:rPr>
          <w:rFonts w:ascii="Arial" w:hAnsi="Arial" w:cs="Arial"/>
          <w:b/>
          <w:bCs/>
          <w:color w:val="00539A"/>
          <w:sz w:val="36"/>
          <w:szCs w:val="36"/>
        </w:rPr>
      </w:pPr>
    </w:p>
    <w:p w:rsidR="00986057" w:rsidRPr="00591A38" w:rsidRDefault="00986057" w:rsidP="00986057">
      <w:pPr>
        <w:outlineLvl w:val="1"/>
        <w:rPr>
          <w:rFonts w:ascii="Arial" w:hAnsi="Arial" w:cs="Arial"/>
          <w:b/>
          <w:bCs/>
          <w:sz w:val="36"/>
          <w:szCs w:val="36"/>
        </w:rPr>
      </w:pPr>
      <w:r w:rsidRPr="00591A38">
        <w:rPr>
          <w:rFonts w:ascii="Arial" w:hAnsi="Arial" w:cs="Arial"/>
          <w:b/>
          <w:bCs/>
          <w:sz w:val="36"/>
          <w:szCs w:val="36"/>
        </w:rPr>
        <w:t>Minor in Urban Studies and Planning</w:t>
      </w:r>
    </w:p>
    <w:p w:rsidR="00986057" w:rsidRPr="00591A38" w:rsidRDefault="00986057" w:rsidP="00986057">
      <w:pPr>
        <w:spacing w:after="100" w:afterAutospacing="1" w:line="252" w:lineRule="atLeast"/>
        <w:jc w:val="both"/>
        <w:rPr>
          <w:rFonts w:ascii="Arial" w:hAnsi="Arial" w:cs="Arial"/>
          <w:sz w:val="17"/>
          <w:szCs w:val="17"/>
        </w:rPr>
      </w:pPr>
      <w:r w:rsidRPr="00591A38">
        <w:rPr>
          <w:rFonts w:ascii="Verdana" w:hAnsi="Verdana" w:cs="Arial"/>
          <w:sz w:val="16"/>
          <w:szCs w:val="16"/>
        </w:rPr>
        <w:t>The minor in Urban Studies and Planning is an interdisciplinary program designed to develop analytical and problem-solving skills for careers in the public and private secto</w:t>
      </w:r>
      <w:r w:rsidRPr="007E5E69">
        <w:rPr>
          <w:rFonts w:ascii="Verdana" w:hAnsi="Verdana" w:cs="Arial"/>
          <w:sz w:val="16"/>
          <w:szCs w:val="16"/>
        </w:rPr>
        <w:t>rs that involve community-buildi</w:t>
      </w:r>
      <w:r w:rsidRPr="00591A38">
        <w:rPr>
          <w:rFonts w:ascii="Verdana" w:hAnsi="Verdana" w:cs="Arial"/>
          <w:sz w:val="16"/>
          <w:szCs w:val="16"/>
        </w:rPr>
        <w:t>ng</w:t>
      </w:r>
      <w:r w:rsidRPr="007E5E69">
        <w:rPr>
          <w:rFonts w:ascii="Verdana" w:hAnsi="Verdana" w:cs="Arial"/>
          <w:sz w:val="16"/>
          <w:szCs w:val="16"/>
        </w:rPr>
        <w:t xml:space="preserve"> and developing healthy urban areas</w:t>
      </w:r>
      <w:r w:rsidRPr="00591A38">
        <w:rPr>
          <w:rFonts w:ascii="Verdana" w:hAnsi="Verdana" w:cs="Arial"/>
          <w:sz w:val="16"/>
          <w:szCs w:val="16"/>
        </w:rPr>
        <w:t>.  The minor provides students with a general awareness and understanding of planning as part o</w:t>
      </w:r>
      <w:r w:rsidRPr="007E5E69">
        <w:rPr>
          <w:rFonts w:ascii="Verdana" w:hAnsi="Verdana" w:cs="Arial"/>
          <w:sz w:val="16"/>
          <w:szCs w:val="16"/>
        </w:rPr>
        <w:t xml:space="preserve">f the public policy process, </w:t>
      </w:r>
      <w:r w:rsidRPr="00591A38">
        <w:rPr>
          <w:rFonts w:ascii="Verdana" w:hAnsi="Verdana" w:cs="Arial"/>
          <w:sz w:val="16"/>
          <w:szCs w:val="16"/>
        </w:rPr>
        <w:t>decision-making</w:t>
      </w:r>
      <w:r w:rsidRPr="007E5E69">
        <w:rPr>
          <w:rFonts w:ascii="Verdana" w:hAnsi="Verdana" w:cs="Arial"/>
          <w:sz w:val="16"/>
          <w:szCs w:val="16"/>
        </w:rPr>
        <w:t>, and land management</w:t>
      </w:r>
      <w:r w:rsidRPr="00591A38">
        <w:rPr>
          <w:rFonts w:ascii="Verdana" w:hAnsi="Verdana" w:cs="Arial"/>
          <w:sz w:val="16"/>
          <w:szCs w:val="16"/>
        </w:rPr>
        <w:t>.  In the private sect</w:t>
      </w:r>
      <w:r w:rsidRPr="007E5E69">
        <w:rPr>
          <w:rFonts w:ascii="Verdana" w:hAnsi="Verdana" w:cs="Arial"/>
          <w:sz w:val="16"/>
          <w:szCs w:val="16"/>
        </w:rPr>
        <w:t>or, such skills are essential for</w:t>
      </w:r>
      <w:r w:rsidRPr="00591A38">
        <w:rPr>
          <w:rFonts w:ascii="Verdana" w:hAnsi="Verdana" w:cs="Arial"/>
          <w:sz w:val="16"/>
          <w:szCs w:val="16"/>
        </w:rPr>
        <w:t xml:space="preserve"> proper resource management and competiveness.  The minor is in the Department of Political Science and Public Affairs, and will complement an array of careers including business, engineering, environmental sciences, law enforcement, public health and technology.   </w:t>
      </w:r>
    </w:p>
    <w:p w:rsidR="00986057" w:rsidRPr="00591A38" w:rsidRDefault="00986057" w:rsidP="00986057">
      <w:pPr>
        <w:spacing w:before="100" w:beforeAutospacing="1" w:after="100" w:afterAutospacing="1"/>
        <w:rPr>
          <w:rFonts w:ascii="Verdana" w:hAnsi="Verdana"/>
          <w:sz w:val="16"/>
          <w:szCs w:val="16"/>
        </w:rPr>
      </w:pPr>
      <w:r w:rsidRPr="007E5E69">
        <w:rPr>
          <w:rFonts w:ascii="Verdana" w:hAnsi="Verdana"/>
          <w:sz w:val="16"/>
          <w:szCs w:val="16"/>
        </w:rPr>
        <w:t>Students obtaining</w:t>
      </w:r>
      <w:r w:rsidRPr="00591A38">
        <w:rPr>
          <w:rFonts w:ascii="Verdana" w:hAnsi="Verdana"/>
          <w:sz w:val="16"/>
          <w:szCs w:val="16"/>
        </w:rPr>
        <w:t xml:space="preserve"> a minor in Urban Studies and Planning are required to take and satisfactorily complete fifteen semester hours which must include two core courses</w:t>
      </w:r>
      <w:r w:rsidRPr="00986057">
        <w:rPr>
          <w:rStyle w:val="FootnoteReference"/>
          <w:rFonts w:ascii="Verdana" w:hAnsi="Verdana"/>
          <w:b/>
          <w:szCs w:val="20"/>
        </w:rPr>
        <w:footnoteReference w:id="1"/>
      </w:r>
      <w:r w:rsidRPr="00591A38">
        <w:rPr>
          <w:rFonts w:ascii="Verdana" w:hAnsi="Verdana"/>
          <w:sz w:val="16"/>
          <w:szCs w:val="16"/>
        </w:rPr>
        <w:t>:</w:t>
      </w:r>
    </w:p>
    <w:p w:rsidR="00986057" w:rsidRPr="00713CDB" w:rsidRDefault="00986057" w:rsidP="00986057">
      <w:pPr>
        <w:numPr>
          <w:ilvl w:val="0"/>
          <w:numId w:val="1"/>
        </w:numPr>
        <w:spacing w:before="100" w:beforeAutospacing="1" w:after="156" w:line="252" w:lineRule="atLeast"/>
        <w:rPr>
          <w:rFonts w:ascii="Verdana" w:hAnsi="Verdana" w:cs="Arial"/>
          <w:color w:val="303030"/>
          <w:sz w:val="16"/>
          <w:szCs w:val="16"/>
        </w:rPr>
      </w:pPr>
      <w:r w:rsidRPr="00591A38">
        <w:rPr>
          <w:rFonts w:ascii="Verdana" w:hAnsi="Verdana" w:cs="Arial"/>
          <w:color w:val="303030"/>
          <w:sz w:val="16"/>
          <w:szCs w:val="16"/>
        </w:rPr>
        <w:t>POLS 3811 Urban Politics</w:t>
      </w:r>
      <w:r>
        <w:rPr>
          <w:rFonts w:ascii="Verdana" w:hAnsi="Verdana" w:cs="Arial"/>
          <w:color w:val="303030"/>
          <w:sz w:val="16"/>
          <w:szCs w:val="16"/>
        </w:rPr>
        <w:t xml:space="preserve"> (Fall Semester)</w:t>
      </w:r>
    </w:p>
    <w:p w:rsidR="00986057" w:rsidRPr="00591A38" w:rsidRDefault="00986057" w:rsidP="00986057">
      <w:pPr>
        <w:numPr>
          <w:ilvl w:val="0"/>
          <w:numId w:val="1"/>
        </w:numPr>
        <w:spacing w:before="100" w:beforeAutospacing="1" w:after="156" w:line="252" w:lineRule="atLeast"/>
        <w:rPr>
          <w:rFonts w:ascii="Verdana" w:hAnsi="Verdana" w:cs="Arial"/>
          <w:color w:val="303030"/>
          <w:sz w:val="16"/>
          <w:szCs w:val="16"/>
        </w:rPr>
      </w:pPr>
      <w:r w:rsidRPr="00591A38">
        <w:rPr>
          <w:rFonts w:ascii="Verdana" w:hAnsi="Verdana" w:cs="Arial"/>
          <w:color w:val="303030"/>
          <w:sz w:val="16"/>
          <w:szCs w:val="16"/>
        </w:rPr>
        <w:t>POLS 3813 Introduction to Urban Planning</w:t>
      </w:r>
      <w:r>
        <w:rPr>
          <w:rFonts w:ascii="Verdana" w:hAnsi="Verdana" w:cs="Arial"/>
          <w:color w:val="303030"/>
          <w:sz w:val="16"/>
          <w:szCs w:val="16"/>
        </w:rPr>
        <w:t xml:space="preserve"> (Spring Semester)</w:t>
      </w:r>
    </w:p>
    <w:p w:rsidR="00986057" w:rsidRPr="00591A38" w:rsidRDefault="00986057" w:rsidP="00986057">
      <w:pPr>
        <w:spacing w:before="100" w:beforeAutospacing="1" w:after="100" w:afterAutospacing="1"/>
        <w:rPr>
          <w:rFonts w:ascii="Verdana" w:hAnsi="Verdana"/>
          <w:color w:val="000000"/>
          <w:sz w:val="16"/>
          <w:szCs w:val="16"/>
        </w:rPr>
      </w:pPr>
      <w:r w:rsidRPr="00591A38">
        <w:rPr>
          <w:rFonts w:ascii="Verdana" w:hAnsi="Verdana"/>
          <w:color w:val="000000"/>
          <w:sz w:val="16"/>
          <w:szCs w:val="16"/>
        </w:rPr>
        <w:t>Suggested three elective courses include, but are not limited to:</w:t>
      </w:r>
    </w:p>
    <w:p w:rsidR="00986057" w:rsidRPr="00591A38" w:rsidRDefault="00986057" w:rsidP="00986057">
      <w:pPr>
        <w:numPr>
          <w:ilvl w:val="0"/>
          <w:numId w:val="2"/>
        </w:numPr>
        <w:spacing w:before="100" w:beforeAutospacing="1" w:after="156" w:line="252" w:lineRule="atLeast"/>
        <w:rPr>
          <w:rFonts w:ascii="Verdana" w:hAnsi="Verdana" w:cs="Arial"/>
          <w:color w:val="303030"/>
          <w:sz w:val="16"/>
          <w:szCs w:val="16"/>
        </w:rPr>
      </w:pPr>
      <w:r w:rsidRPr="00591A38">
        <w:rPr>
          <w:rFonts w:ascii="Verdana" w:hAnsi="Verdana" w:cs="Arial"/>
          <w:color w:val="303030"/>
          <w:sz w:val="16"/>
          <w:szCs w:val="16"/>
        </w:rPr>
        <w:t>SOWK 3202 Human Behavior and the Social Environment</w:t>
      </w:r>
    </w:p>
    <w:p w:rsidR="00986057" w:rsidRPr="00591A38" w:rsidRDefault="00986057" w:rsidP="00986057">
      <w:pPr>
        <w:numPr>
          <w:ilvl w:val="0"/>
          <w:numId w:val="2"/>
        </w:numPr>
        <w:spacing w:before="100" w:beforeAutospacing="1" w:after="156" w:line="252" w:lineRule="atLeast"/>
        <w:rPr>
          <w:rFonts w:ascii="Verdana" w:hAnsi="Verdana" w:cs="Arial"/>
          <w:color w:val="303030"/>
          <w:sz w:val="16"/>
          <w:szCs w:val="16"/>
        </w:rPr>
      </w:pPr>
      <w:r w:rsidRPr="00591A38">
        <w:rPr>
          <w:rFonts w:ascii="Verdana" w:hAnsi="Verdana" w:cs="Arial"/>
          <w:color w:val="303030"/>
          <w:sz w:val="16"/>
          <w:szCs w:val="16"/>
        </w:rPr>
        <w:t>SOCI 3122 Sociology of Poverty</w:t>
      </w:r>
    </w:p>
    <w:p w:rsidR="00986057" w:rsidRPr="00591A38" w:rsidRDefault="00986057" w:rsidP="00986057">
      <w:pPr>
        <w:numPr>
          <w:ilvl w:val="0"/>
          <w:numId w:val="2"/>
        </w:numPr>
        <w:spacing w:before="100" w:beforeAutospacing="1" w:after="156" w:line="252" w:lineRule="atLeast"/>
        <w:rPr>
          <w:rFonts w:ascii="Verdana" w:hAnsi="Verdana" w:cs="Arial"/>
          <w:color w:val="303030"/>
          <w:sz w:val="16"/>
          <w:szCs w:val="16"/>
        </w:rPr>
      </w:pPr>
      <w:r w:rsidRPr="00591A38">
        <w:rPr>
          <w:rFonts w:ascii="Verdana" w:hAnsi="Verdana" w:cs="Arial"/>
          <w:color w:val="303030"/>
          <w:sz w:val="16"/>
          <w:szCs w:val="16"/>
        </w:rPr>
        <w:t>SOCI 3631 Urban Sociology</w:t>
      </w:r>
    </w:p>
    <w:p w:rsidR="00986057" w:rsidRPr="00591A38" w:rsidRDefault="00986057" w:rsidP="00986057">
      <w:pPr>
        <w:numPr>
          <w:ilvl w:val="0"/>
          <w:numId w:val="2"/>
        </w:numPr>
        <w:spacing w:before="100" w:beforeAutospacing="1" w:after="156" w:line="252" w:lineRule="atLeast"/>
        <w:rPr>
          <w:rFonts w:ascii="Verdana" w:hAnsi="Verdana" w:cs="Arial"/>
          <w:color w:val="303030"/>
          <w:sz w:val="16"/>
          <w:szCs w:val="16"/>
        </w:rPr>
      </w:pPr>
      <w:r w:rsidRPr="00591A38">
        <w:rPr>
          <w:rFonts w:ascii="Verdana" w:hAnsi="Verdana" w:cs="Arial"/>
          <w:color w:val="303030"/>
          <w:sz w:val="16"/>
          <w:szCs w:val="16"/>
        </w:rPr>
        <w:t>SOCI 3611 Minorities and the Social Environment</w:t>
      </w:r>
    </w:p>
    <w:p w:rsidR="00986057" w:rsidRPr="00591A38" w:rsidRDefault="00986057" w:rsidP="00986057">
      <w:pPr>
        <w:numPr>
          <w:ilvl w:val="0"/>
          <w:numId w:val="2"/>
        </w:numPr>
        <w:spacing w:before="100" w:beforeAutospacing="1" w:after="156" w:line="252" w:lineRule="atLeast"/>
        <w:rPr>
          <w:rFonts w:ascii="Verdana" w:hAnsi="Verdana" w:cs="Arial"/>
          <w:color w:val="303030"/>
          <w:sz w:val="16"/>
          <w:szCs w:val="16"/>
        </w:rPr>
      </w:pPr>
      <w:r w:rsidRPr="00591A38">
        <w:rPr>
          <w:rFonts w:ascii="Verdana" w:hAnsi="Verdana" w:cs="Arial"/>
          <w:color w:val="303030"/>
          <w:sz w:val="16"/>
          <w:szCs w:val="16"/>
        </w:rPr>
        <w:t>BIOL 3621 Urban Health and Hygiene</w:t>
      </w:r>
    </w:p>
    <w:p w:rsidR="00986057" w:rsidRPr="00591A38" w:rsidRDefault="00986057" w:rsidP="00986057">
      <w:pPr>
        <w:numPr>
          <w:ilvl w:val="0"/>
          <w:numId w:val="2"/>
        </w:numPr>
        <w:spacing w:before="100" w:beforeAutospacing="1" w:after="156" w:line="252" w:lineRule="atLeast"/>
        <w:rPr>
          <w:rFonts w:ascii="Verdana" w:hAnsi="Verdana" w:cs="Arial"/>
          <w:color w:val="303030"/>
          <w:sz w:val="16"/>
          <w:szCs w:val="16"/>
        </w:rPr>
      </w:pPr>
      <w:r w:rsidRPr="00591A38">
        <w:rPr>
          <w:rFonts w:ascii="Verdana" w:hAnsi="Verdana" w:cs="Arial"/>
          <w:color w:val="303030"/>
          <w:sz w:val="16"/>
          <w:szCs w:val="16"/>
        </w:rPr>
        <w:t>POLS 3801 Gender and Politics</w:t>
      </w:r>
    </w:p>
    <w:p w:rsidR="00986057" w:rsidRPr="00591A38" w:rsidRDefault="00986057" w:rsidP="00986057">
      <w:pPr>
        <w:numPr>
          <w:ilvl w:val="0"/>
          <w:numId w:val="2"/>
        </w:numPr>
        <w:spacing w:before="100" w:beforeAutospacing="1" w:after="156" w:line="252" w:lineRule="atLeast"/>
        <w:rPr>
          <w:rFonts w:ascii="Verdana" w:hAnsi="Verdana" w:cs="Arial"/>
          <w:color w:val="303030"/>
          <w:sz w:val="16"/>
          <w:szCs w:val="16"/>
        </w:rPr>
      </w:pPr>
      <w:r w:rsidRPr="00591A38">
        <w:rPr>
          <w:rFonts w:ascii="Verdana" w:hAnsi="Verdana" w:cs="Arial"/>
          <w:color w:val="303030"/>
          <w:sz w:val="16"/>
          <w:szCs w:val="16"/>
        </w:rPr>
        <w:t>POLS 4511 Public Policy</w:t>
      </w:r>
    </w:p>
    <w:p w:rsidR="00986057" w:rsidRPr="00591A38" w:rsidRDefault="00986057" w:rsidP="00986057">
      <w:pPr>
        <w:numPr>
          <w:ilvl w:val="0"/>
          <w:numId w:val="2"/>
        </w:numPr>
        <w:spacing w:before="100" w:beforeAutospacing="1" w:after="156" w:line="252" w:lineRule="atLeast"/>
        <w:rPr>
          <w:rFonts w:ascii="Verdana" w:hAnsi="Verdana" w:cs="Arial"/>
          <w:color w:val="303030"/>
          <w:sz w:val="16"/>
          <w:szCs w:val="16"/>
        </w:rPr>
      </w:pPr>
      <w:r w:rsidRPr="00591A38">
        <w:rPr>
          <w:rFonts w:ascii="Verdana" w:hAnsi="Verdana" w:cs="Arial"/>
          <w:color w:val="303030"/>
          <w:sz w:val="16"/>
          <w:szCs w:val="16"/>
        </w:rPr>
        <w:t>POLS 3301 African American Politics</w:t>
      </w:r>
    </w:p>
    <w:p w:rsidR="00986057" w:rsidRPr="00591A38" w:rsidRDefault="00986057" w:rsidP="00986057">
      <w:pPr>
        <w:numPr>
          <w:ilvl w:val="0"/>
          <w:numId w:val="2"/>
        </w:numPr>
        <w:spacing w:before="100" w:beforeAutospacing="1" w:after="156" w:line="252" w:lineRule="atLeast"/>
        <w:rPr>
          <w:rFonts w:ascii="Verdana" w:hAnsi="Verdana" w:cs="Arial"/>
          <w:color w:val="303030"/>
          <w:sz w:val="16"/>
          <w:szCs w:val="16"/>
        </w:rPr>
      </w:pPr>
      <w:r w:rsidRPr="00591A38">
        <w:rPr>
          <w:rFonts w:ascii="Verdana" w:hAnsi="Verdana" w:cs="Arial"/>
          <w:color w:val="303030"/>
          <w:sz w:val="16"/>
          <w:szCs w:val="16"/>
        </w:rPr>
        <w:t>MSCI 3702 Introduction to Geographical Information Systems</w:t>
      </w:r>
    </w:p>
    <w:p w:rsidR="00986057" w:rsidRPr="00591A38" w:rsidRDefault="00986057" w:rsidP="00986057">
      <w:pPr>
        <w:numPr>
          <w:ilvl w:val="0"/>
          <w:numId w:val="2"/>
        </w:numPr>
        <w:spacing w:before="100" w:beforeAutospacing="1" w:after="156" w:line="252" w:lineRule="atLeast"/>
        <w:rPr>
          <w:rFonts w:ascii="Verdana" w:hAnsi="Verdana" w:cs="Arial"/>
          <w:color w:val="303030"/>
          <w:sz w:val="16"/>
          <w:szCs w:val="16"/>
        </w:rPr>
      </w:pPr>
      <w:r w:rsidRPr="00591A38">
        <w:rPr>
          <w:rFonts w:ascii="Verdana" w:hAnsi="Verdana" w:cs="Arial"/>
          <w:color w:val="303030"/>
          <w:sz w:val="16"/>
          <w:szCs w:val="16"/>
        </w:rPr>
        <w:t>GEOG 3621 Population Geography</w:t>
      </w:r>
    </w:p>
    <w:p w:rsidR="00986057" w:rsidRPr="00591A38" w:rsidRDefault="00986057" w:rsidP="00986057">
      <w:pPr>
        <w:numPr>
          <w:ilvl w:val="0"/>
          <w:numId w:val="2"/>
        </w:numPr>
        <w:spacing w:before="100" w:beforeAutospacing="1" w:after="156" w:line="252" w:lineRule="atLeast"/>
        <w:rPr>
          <w:rFonts w:ascii="Verdana" w:hAnsi="Verdana" w:cs="Arial"/>
          <w:color w:val="303030"/>
          <w:sz w:val="16"/>
          <w:szCs w:val="16"/>
        </w:rPr>
      </w:pPr>
      <w:r w:rsidRPr="00591A38">
        <w:rPr>
          <w:rFonts w:ascii="Verdana" w:hAnsi="Verdana" w:cs="Arial"/>
          <w:color w:val="000000"/>
          <w:sz w:val="16"/>
          <w:szCs w:val="16"/>
        </w:rPr>
        <w:t>GEOG 3631 Urban Social Geography</w:t>
      </w:r>
    </w:p>
    <w:p w:rsidR="00986057" w:rsidRPr="00591A38" w:rsidRDefault="00986057" w:rsidP="00986057">
      <w:pPr>
        <w:spacing w:before="100" w:beforeAutospacing="1" w:line="252" w:lineRule="atLeast"/>
        <w:rPr>
          <w:rFonts w:ascii="Arial" w:hAnsi="Arial" w:cs="Arial"/>
          <w:sz w:val="17"/>
          <w:szCs w:val="17"/>
        </w:rPr>
      </w:pPr>
      <w:r w:rsidRPr="007E5E69">
        <w:rPr>
          <w:rFonts w:ascii="Arial" w:hAnsi="Arial" w:cs="Arial"/>
          <w:b/>
          <w:bCs/>
          <w:sz w:val="17"/>
        </w:rPr>
        <w:t>Contact:</w:t>
      </w:r>
    </w:p>
    <w:p w:rsidR="00986057" w:rsidRPr="00591A38" w:rsidRDefault="00986057" w:rsidP="00986057">
      <w:pPr>
        <w:spacing w:line="252" w:lineRule="atLeast"/>
        <w:rPr>
          <w:rFonts w:ascii="Arial" w:hAnsi="Arial" w:cs="Arial"/>
          <w:sz w:val="17"/>
          <w:szCs w:val="17"/>
        </w:rPr>
      </w:pPr>
      <w:r w:rsidRPr="00591A38">
        <w:rPr>
          <w:rFonts w:ascii="Arial" w:hAnsi="Arial" w:cs="Arial"/>
          <w:sz w:val="17"/>
          <w:szCs w:val="17"/>
        </w:rPr>
        <w:t>Professor Allynne Tosca Owens</w:t>
      </w:r>
    </w:p>
    <w:p w:rsidR="00986057" w:rsidRPr="00591A38" w:rsidRDefault="00986057" w:rsidP="00986057">
      <w:pPr>
        <w:spacing w:line="252" w:lineRule="atLeast"/>
        <w:rPr>
          <w:rFonts w:ascii="Arial" w:hAnsi="Arial" w:cs="Arial"/>
          <w:sz w:val="17"/>
          <w:szCs w:val="17"/>
        </w:rPr>
      </w:pPr>
      <w:r w:rsidRPr="00591A38">
        <w:rPr>
          <w:rFonts w:ascii="Arial" w:hAnsi="Arial" w:cs="Arial"/>
          <w:sz w:val="17"/>
          <w:szCs w:val="17"/>
        </w:rPr>
        <w:t>Social Science Building 213</w:t>
      </w:r>
    </w:p>
    <w:p w:rsidR="00986057" w:rsidRPr="00591A38" w:rsidRDefault="00986057" w:rsidP="00986057">
      <w:pPr>
        <w:spacing w:line="252" w:lineRule="atLeast"/>
        <w:rPr>
          <w:rFonts w:ascii="Arial" w:hAnsi="Arial" w:cs="Arial"/>
          <w:sz w:val="17"/>
          <w:szCs w:val="17"/>
        </w:rPr>
      </w:pPr>
      <w:r w:rsidRPr="00591A38">
        <w:rPr>
          <w:rFonts w:ascii="Arial" w:hAnsi="Arial" w:cs="Arial"/>
          <w:sz w:val="17"/>
          <w:szCs w:val="17"/>
        </w:rPr>
        <w:t>912-358-3222</w:t>
      </w:r>
    </w:p>
    <w:p w:rsidR="00986057" w:rsidRDefault="00D90A2F" w:rsidP="00986057">
      <w:pPr>
        <w:spacing w:line="252" w:lineRule="atLeast"/>
        <w:rPr>
          <w:rFonts w:ascii="Arial" w:hAnsi="Arial" w:cs="Arial"/>
          <w:color w:val="303030"/>
          <w:sz w:val="17"/>
          <w:szCs w:val="17"/>
        </w:rPr>
      </w:pPr>
      <w:hyperlink r:id="rId11" w:history="1">
        <w:r w:rsidR="00986057" w:rsidRPr="00591A38">
          <w:rPr>
            <w:rFonts w:ascii="Arial" w:hAnsi="Arial" w:cs="Arial"/>
            <w:color w:val="00539A"/>
            <w:sz w:val="17"/>
            <w:u w:val="single"/>
          </w:rPr>
          <w:t>owensa@savannahstate.edu</w:t>
        </w:r>
      </w:hyperlink>
    </w:p>
    <w:p w:rsidR="00F2662D" w:rsidRDefault="00F2662D" w:rsidP="00986057">
      <w:pPr>
        <w:rPr>
          <w:rFonts w:ascii="Arial" w:hAnsi="Arial" w:cs="Arial"/>
          <w:sz w:val="17"/>
          <w:szCs w:val="17"/>
        </w:rPr>
      </w:pPr>
    </w:p>
    <w:p w:rsidR="00986057" w:rsidRDefault="00986057" w:rsidP="00986057">
      <w:pPr>
        <w:jc w:val="both"/>
      </w:pPr>
      <w:bookmarkStart w:id="0" w:name="_GoBack"/>
      <w:bookmarkEnd w:id="0"/>
    </w:p>
    <w:tbl>
      <w:tblPr>
        <w:tblStyle w:val="TableGrid"/>
        <w:tblW w:w="5414"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129"/>
        <w:gridCol w:w="3240"/>
      </w:tblGrid>
      <w:tr w:rsidR="00A01B1C" w:rsidTr="00F50C8B">
        <w:tc>
          <w:tcPr>
            <w:tcW w:w="7128" w:type="dxa"/>
          </w:tcPr>
          <w:p w:rsidR="00A01B1C" w:rsidRPr="00970079" w:rsidRDefault="00970079" w:rsidP="00F50C8B">
            <w:pPr>
              <w:pStyle w:val="Heading1"/>
              <w:ind w:right="-1277"/>
              <w:outlineLvl w:val="0"/>
              <w:rPr>
                <w:color w:val="000000" w:themeColor="text1"/>
              </w:rPr>
            </w:pPr>
            <w:r w:rsidRPr="00F50C8B">
              <w:rPr>
                <w:color w:val="000000" w:themeColor="text1"/>
                <w:sz w:val="40"/>
                <w:szCs w:val="40"/>
              </w:rPr>
              <w:lastRenderedPageBreak/>
              <w:t>Min</w:t>
            </w:r>
            <w:r w:rsidR="00276164" w:rsidRPr="00F50C8B">
              <w:rPr>
                <w:color w:val="000000" w:themeColor="text1"/>
                <w:sz w:val="40"/>
                <w:szCs w:val="40"/>
              </w:rPr>
              <w:t>or in Urban Studies &amp; Planning</w:t>
            </w:r>
            <w:r w:rsidR="00276164">
              <w:rPr>
                <w:color w:val="000000" w:themeColor="text1"/>
              </w:rPr>
              <w:t xml:space="preserve"> </w:t>
            </w:r>
            <w:r w:rsidR="00A01B1C" w:rsidRPr="00F50C8B">
              <w:rPr>
                <w:color w:val="000000" w:themeColor="text1"/>
                <w:sz w:val="28"/>
                <w:szCs w:val="28"/>
              </w:rPr>
              <w:t>Application</w:t>
            </w:r>
          </w:p>
        </w:tc>
        <w:tc>
          <w:tcPr>
            <w:tcW w:w="3240" w:type="dxa"/>
          </w:tcPr>
          <w:p w:rsidR="00A01B1C" w:rsidRDefault="00A01B1C" w:rsidP="0097298E">
            <w:pPr>
              <w:pStyle w:val="Logo"/>
            </w:pPr>
          </w:p>
        </w:tc>
      </w:tr>
    </w:tbl>
    <w:p w:rsidR="008D0133" w:rsidRPr="00970079" w:rsidRDefault="00276164" w:rsidP="00855A6B">
      <w:pPr>
        <w:pStyle w:val="Heading2"/>
        <w:rPr>
          <w:color w:val="1F497D" w:themeColor="text2"/>
        </w:rPr>
      </w:pPr>
      <w:r>
        <w:rPr>
          <w:color w:val="1F497D" w:themeColor="text2"/>
        </w:rPr>
        <w:t>I.</w:t>
      </w:r>
      <w:r>
        <w:rPr>
          <w:color w:val="1F497D" w:themeColor="text2"/>
        </w:rPr>
        <w:tab/>
        <w:t>General</w:t>
      </w:r>
      <w:r w:rsidR="00855A6B" w:rsidRPr="00970079">
        <w:rPr>
          <w:color w:val="1F497D" w:themeColor="text2"/>
        </w:rPr>
        <w:t xml:space="preserve">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tcBorders>
            <w:vAlign w:val="center"/>
          </w:tcPr>
          <w:p w:rsidR="008D0133" w:rsidRPr="00276164" w:rsidRDefault="008D0133" w:rsidP="00A01B1C">
            <w:pPr>
              <w:rPr>
                <w:b/>
              </w:rPr>
            </w:pPr>
            <w:r w:rsidRPr="00276164">
              <w:rPr>
                <w:b/>
              </w:rPr>
              <w:t>Name</w:t>
            </w:r>
          </w:p>
        </w:tc>
        <w:tc>
          <w:tcPr>
            <w:tcW w:w="6852" w:type="dxa"/>
            <w:tcBorders>
              <w:top w:val="single" w:sz="4" w:space="0" w:color="BFBFBF" w:themeColor="background1" w:themeShade="BF"/>
            </w:tcBorders>
            <w:vAlign w:val="center"/>
          </w:tcPr>
          <w:p w:rsidR="008D0133" w:rsidRDefault="008D0133"/>
        </w:tc>
      </w:tr>
      <w:tr w:rsidR="008D0133" w:rsidTr="00855A6B">
        <w:tc>
          <w:tcPr>
            <w:tcW w:w="2724" w:type="dxa"/>
            <w:vAlign w:val="center"/>
          </w:tcPr>
          <w:p w:rsidR="008D0133" w:rsidRPr="00276164" w:rsidRDefault="00276164" w:rsidP="00A01B1C">
            <w:pPr>
              <w:rPr>
                <w:b/>
              </w:rPr>
            </w:pPr>
            <w:r w:rsidRPr="00276164">
              <w:rPr>
                <w:b/>
              </w:rPr>
              <w:t>Mailing</w:t>
            </w:r>
            <w:r w:rsidR="008D0133" w:rsidRPr="00276164">
              <w:rPr>
                <w:b/>
              </w:rPr>
              <w:t xml:space="preserve"> Address</w:t>
            </w:r>
          </w:p>
        </w:tc>
        <w:tc>
          <w:tcPr>
            <w:tcW w:w="6852" w:type="dxa"/>
            <w:vAlign w:val="center"/>
          </w:tcPr>
          <w:p w:rsidR="008D0133" w:rsidRDefault="008D0133"/>
        </w:tc>
      </w:tr>
      <w:tr w:rsidR="008D0133" w:rsidTr="00855A6B">
        <w:tc>
          <w:tcPr>
            <w:tcW w:w="2724" w:type="dxa"/>
            <w:vAlign w:val="center"/>
          </w:tcPr>
          <w:p w:rsidR="008D0133" w:rsidRPr="00276164" w:rsidRDefault="008D0133" w:rsidP="00A01B1C">
            <w:pPr>
              <w:rPr>
                <w:b/>
              </w:rPr>
            </w:pPr>
            <w:r w:rsidRPr="00276164">
              <w:rPr>
                <w:b/>
              </w:rPr>
              <w:t>City ST ZIP Code</w:t>
            </w:r>
          </w:p>
        </w:tc>
        <w:tc>
          <w:tcPr>
            <w:tcW w:w="6852" w:type="dxa"/>
            <w:vAlign w:val="center"/>
          </w:tcPr>
          <w:p w:rsidR="008D0133" w:rsidRDefault="008D0133"/>
        </w:tc>
      </w:tr>
      <w:tr w:rsidR="008D0133" w:rsidTr="00855A6B">
        <w:tc>
          <w:tcPr>
            <w:tcW w:w="2724" w:type="dxa"/>
            <w:vAlign w:val="center"/>
          </w:tcPr>
          <w:p w:rsidR="008D0133" w:rsidRPr="00276164" w:rsidRDefault="00162ED7" w:rsidP="00A01B1C">
            <w:pPr>
              <w:rPr>
                <w:b/>
              </w:rPr>
            </w:pPr>
            <w:r>
              <w:rPr>
                <w:b/>
              </w:rPr>
              <w:t>Telephone (Home)</w:t>
            </w:r>
          </w:p>
        </w:tc>
        <w:tc>
          <w:tcPr>
            <w:tcW w:w="6852" w:type="dxa"/>
            <w:vAlign w:val="center"/>
          </w:tcPr>
          <w:p w:rsidR="008D0133" w:rsidRDefault="008D0133"/>
        </w:tc>
      </w:tr>
      <w:tr w:rsidR="008D0133" w:rsidTr="00855A6B">
        <w:tc>
          <w:tcPr>
            <w:tcW w:w="2724" w:type="dxa"/>
            <w:vAlign w:val="center"/>
          </w:tcPr>
          <w:p w:rsidR="008D0133" w:rsidRPr="00276164" w:rsidRDefault="00162ED7" w:rsidP="00A01B1C">
            <w:pPr>
              <w:rPr>
                <w:b/>
              </w:rPr>
            </w:pPr>
            <w:r>
              <w:rPr>
                <w:b/>
              </w:rPr>
              <w:t>Telephone (Cell)</w:t>
            </w:r>
          </w:p>
        </w:tc>
        <w:tc>
          <w:tcPr>
            <w:tcW w:w="6852" w:type="dxa"/>
            <w:vAlign w:val="center"/>
          </w:tcPr>
          <w:p w:rsidR="008D0133" w:rsidRDefault="008D0133"/>
        </w:tc>
      </w:tr>
      <w:tr w:rsidR="008D0133" w:rsidTr="00855A6B">
        <w:tc>
          <w:tcPr>
            <w:tcW w:w="2724" w:type="dxa"/>
            <w:vAlign w:val="center"/>
          </w:tcPr>
          <w:p w:rsidR="008D0133" w:rsidRPr="00276164" w:rsidRDefault="008D0133" w:rsidP="00A01B1C">
            <w:pPr>
              <w:rPr>
                <w:b/>
              </w:rPr>
            </w:pPr>
            <w:r w:rsidRPr="00276164">
              <w:rPr>
                <w:b/>
              </w:rPr>
              <w:t>E-Mail Address</w:t>
            </w:r>
          </w:p>
        </w:tc>
        <w:tc>
          <w:tcPr>
            <w:tcW w:w="6852" w:type="dxa"/>
            <w:vAlign w:val="center"/>
          </w:tcPr>
          <w:p w:rsidR="008D0133" w:rsidRDefault="008D0133"/>
        </w:tc>
      </w:tr>
      <w:tr w:rsidR="005A3F74" w:rsidTr="00855A6B">
        <w:tc>
          <w:tcPr>
            <w:tcW w:w="2724" w:type="dxa"/>
            <w:vAlign w:val="center"/>
          </w:tcPr>
          <w:p w:rsidR="005A3F74" w:rsidRDefault="00F50C8B" w:rsidP="00A01B1C">
            <w:pPr>
              <w:rPr>
                <w:b/>
              </w:rPr>
            </w:pPr>
            <w:r>
              <w:rPr>
                <w:b/>
              </w:rPr>
              <w:t>Preferred Contact Method</w:t>
            </w:r>
          </w:p>
        </w:tc>
        <w:tc>
          <w:tcPr>
            <w:tcW w:w="6852" w:type="dxa"/>
            <w:vAlign w:val="center"/>
          </w:tcPr>
          <w:p w:rsidR="005A3F74" w:rsidRDefault="005A3F74"/>
        </w:tc>
      </w:tr>
      <w:tr w:rsidR="008F1636" w:rsidTr="00855A6B">
        <w:tc>
          <w:tcPr>
            <w:tcW w:w="2724" w:type="dxa"/>
            <w:vAlign w:val="center"/>
          </w:tcPr>
          <w:p w:rsidR="008F1636" w:rsidRDefault="008F1636" w:rsidP="00A01B1C">
            <w:pPr>
              <w:rPr>
                <w:b/>
              </w:rPr>
            </w:pPr>
            <w:r>
              <w:rPr>
                <w:b/>
              </w:rPr>
              <w:t>Hometown</w:t>
            </w:r>
          </w:p>
        </w:tc>
        <w:tc>
          <w:tcPr>
            <w:tcW w:w="6852" w:type="dxa"/>
            <w:vAlign w:val="center"/>
          </w:tcPr>
          <w:p w:rsidR="008F1636" w:rsidRDefault="008F1636"/>
        </w:tc>
      </w:tr>
      <w:tr w:rsidR="008F1636" w:rsidTr="00855A6B">
        <w:tc>
          <w:tcPr>
            <w:tcW w:w="2724" w:type="dxa"/>
            <w:vAlign w:val="center"/>
          </w:tcPr>
          <w:p w:rsidR="008F1636" w:rsidRDefault="008F1636" w:rsidP="00A01B1C">
            <w:pPr>
              <w:rPr>
                <w:b/>
              </w:rPr>
            </w:pPr>
            <w:r>
              <w:rPr>
                <w:b/>
              </w:rPr>
              <w:t>Emergency Contact</w:t>
            </w:r>
          </w:p>
        </w:tc>
        <w:tc>
          <w:tcPr>
            <w:tcW w:w="6852" w:type="dxa"/>
            <w:vAlign w:val="center"/>
          </w:tcPr>
          <w:p w:rsidR="008F1636" w:rsidRDefault="008F1636"/>
        </w:tc>
      </w:tr>
    </w:tbl>
    <w:p w:rsidR="0097298E" w:rsidRPr="00276164" w:rsidRDefault="00276164" w:rsidP="00276164">
      <w:pPr>
        <w:pStyle w:val="Heading2"/>
        <w:rPr>
          <w:color w:val="1F497D" w:themeColor="text2"/>
        </w:rPr>
      </w:pPr>
      <w:r>
        <w:rPr>
          <w:color w:val="1F497D" w:themeColor="text2"/>
        </w:rPr>
        <w:t>II.</w:t>
      </w:r>
      <w:r>
        <w:rPr>
          <w:color w:val="1F497D" w:themeColor="text2"/>
        </w:rPr>
        <w:tab/>
        <w:t>Academic Information</w:t>
      </w:r>
    </w:p>
    <w:tbl>
      <w:tblPr>
        <w:tblStyle w:val="TableGrid"/>
        <w:tblW w:w="743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59"/>
        <w:gridCol w:w="4590"/>
        <w:gridCol w:w="3899"/>
        <w:gridCol w:w="690"/>
      </w:tblGrid>
      <w:tr w:rsidR="00276164" w:rsidTr="002212CF">
        <w:tc>
          <w:tcPr>
            <w:tcW w:w="14238" w:type="dxa"/>
            <w:gridSpan w:val="4"/>
            <w:tcBorders>
              <w:top w:val="nil"/>
              <w:left w:val="nil"/>
              <w:bottom w:val="nil"/>
              <w:right w:val="nil"/>
            </w:tcBorders>
            <w:vAlign w:val="center"/>
          </w:tcPr>
          <w:p w:rsidR="00276164" w:rsidRDefault="00276164" w:rsidP="00A01B1C">
            <w:r w:rsidRPr="00276164">
              <w:rPr>
                <w:b/>
              </w:rPr>
              <w:t>Current Major</w:t>
            </w:r>
            <w:r w:rsidRPr="002212CF">
              <w:rPr>
                <w:b/>
              </w:rPr>
              <w:t>:</w:t>
            </w:r>
            <w:r>
              <w:t>__________________________________</w:t>
            </w:r>
            <w:r w:rsidR="00162ED7">
              <w:t>_______________</w:t>
            </w:r>
            <w:r>
              <w:t>_______________________</w:t>
            </w:r>
          </w:p>
        </w:tc>
      </w:tr>
      <w:tr w:rsidR="00276164" w:rsidTr="002212CF">
        <w:tc>
          <w:tcPr>
            <w:tcW w:w="14238" w:type="dxa"/>
            <w:gridSpan w:val="4"/>
            <w:tcBorders>
              <w:top w:val="nil"/>
              <w:left w:val="nil"/>
              <w:bottom w:val="nil"/>
              <w:right w:val="nil"/>
            </w:tcBorders>
            <w:vAlign w:val="center"/>
          </w:tcPr>
          <w:p w:rsidR="00162ED7" w:rsidRDefault="00276164" w:rsidP="00A01B1C">
            <w:r w:rsidRPr="00276164">
              <w:rPr>
                <w:b/>
              </w:rPr>
              <w:t>Academic classification</w:t>
            </w:r>
            <w:r w:rsidRPr="002212CF">
              <w:rPr>
                <w:b/>
              </w:rPr>
              <w:t>:</w:t>
            </w:r>
            <w:r>
              <w:t xml:space="preserve">   </w:t>
            </w:r>
            <w:r w:rsidR="00A34FAA">
              <w:fldChar w:fldCharType="begin"/>
            </w:r>
            <w:r>
              <w:instrText xml:space="preserve"> MACROBUTTON  DoFieldClick ___ </w:instrText>
            </w:r>
            <w:r w:rsidR="00A34FAA">
              <w:fldChar w:fldCharType="end"/>
            </w:r>
            <w:r>
              <w:t xml:space="preserve">Freshman      </w:t>
            </w:r>
            <w:r w:rsidR="00A34FAA">
              <w:fldChar w:fldCharType="begin"/>
            </w:r>
            <w:r>
              <w:instrText xml:space="preserve"> MACROBUTTON  DoFieldClick ___ </w:instrText>
            </w:r>
            <w:r w:rsidR="00A34FAA">
              <w:fldChar w:fldCharType="end"/>
            </w:r>
            <w:r>
              <w:t xml:space="preserve">Sophomore       </w:t>
            </w:r>
            <w:r w:rsidR="00A34FAA">
              <w:fldChar w:fldCharType="begin"/>
            </w:r>
            <w:r>
              <w:instrText xml:space="preserve"> MACROBUTTON  DoFieldClick ___ </w:instrText>
            </w:r>
            <w:r w:rsidR="00A34FAA">
              <w:fldChar w:fldCharType="end"/>
            </w:r>
            <w:r>
              <w:t xml:space="preserve">Junior        </w:t>
            </w:r>
            <w:r w:rsidR="00A34FAA">
              <w:fldChar w:fldCharType="begin"/>
            </w:r>
            <w:r>
              <w:instrText xml:space="preserve"> MACROBUTTON  DoFieldClick ___ </w:instrText>
            </w:r>
            <w:r w:rsidR="00A34FAA">
              <w:fldChar w:fldCharType="end"/>
            </w:r>
            <w:r>
              <w:t>Senior</w:t>
            </w:r>
          </w:p>
        </w:tc>
      </w:tr>
      <w:tr w:rsidR="00162ED7" w:rsidTr="002212CF">
        <w:tc>
          <w:tcPr>
            <w:tcW w:w="14238" w:type="dxa"/>
            <w:gridSpan w:val="4"/>
            <w:tcBorders>
              <w:top w:val="nil"/>
              <w:left w:val="nil"/>
              <w:bottom w:val="nil"/>
              <w:right w:val="nil"/>
            </w:tcBorders>
            <w:vAlign w:val="center"/>
          </w:tcPr>
          <w:p w:rsidR="00162ED7" w:rsidRPr="00276164" w:rsidRDefault="00162ED7" w:rsidP="00A01B1C">
            <w:pPr>
              <w:rPr>
                <w:b/>
              </w:rPr>
            </w:pPr>
            <w:r>
              <w:rPr>
                <w:b/>
              </w:rPr>
              <w:t>Projected Graduation Date</w:t>
            </w:r>
            <w:r w:rsidRPr="002212CF">
              <w:rPr>
                <w:b/>
              </w:rPr>
              <w:t>:</w:t>
            </w:r>
            <w:r>
              <w:t>_____________________________</w:t>
            </w:r>
            <w:r w:rsidR="009856E1">
              <w:t xml:space="preserve"> </w:t>
            </w:r>
            <w:r w:rsidR="009856E1" w:rsidRPr="009856E1">
              <w:rPr>
                <w:b/>
              </w:rPr>
              <w:t>Current GPA:</w:t>
            </w:r>
            <w:r w:rsidR="009856E1">
              <w:rPr>
                <w:b/>
              </w:rPr>
              <w:t xml:space="preserve"> </w:t>
            </w:r>
            <w:r w:rsidR="009856E1">
              <w:t xml:space="preserve"> ___________________</w:t>
            </w:r>
          </w:p>
        </w:tc>
      </w:tr>
      <w:tr w:rsidR="00162ED7" w:rsidTr="002212CF">
        <w:trPr>
          <w:gridAfter w:val="1"/>
          <w:wAfter w:w="690" w:type="dxa"/>
        </w:trPr>
        <w:tc>
          <w:tcPr>
            <w:tcW w:w="5059" w:type="dxa"/>
            <w:tcBorders>
              <w:top w:val="nil"/>
              <w:left w:val="nil"/>
              <w:bottom w:val="nil"/>
              <w:right w:val="nil"/>
            </w:tcBorders>
            <w:vAlign w:val="center"/>
          </w:tcPr>
          <w:p w:rsidR="008D0133" w:rsidRPr="00112AFE" w:rsidRDefault="00276164" w:rsidP="00A01B1C">
            <w:r w:rsidRPr="00162ED7">
              <w:rPr>
                <w:b/>
              </w:rPr>
              <w:t>Academic Advisor</w:t>
            </w:r>
            <w:r w:rsidRPr="002212CF">
              <w:rPr>
                <w:b/>
              </w:rPr>
              <w:t>:</w:t>
            </w:r>
            <w:r>
              <w:t>____________________</w:t>
            </w:r>
            <w:r w:rsidR="00162ED7">
              <w:t>______</w:t>
            </w:r>
            <w:r>
              <w:t>_</w:t>
            </w:r>
          </w:p>
        </w:tc>
        <w:tc>
          <w:tcPr>
            <w:tcW w:w="8489" w:type="dxa"/>
            <w:gridSpan w:val="2"/>
            <w:tcBorders>
              <w:top w:val="nil"/>
              <w:left w:val="nil"/>
              <w:bottom w:val="nil"/>
              <w:right w:val="nil"/>
            </w:tcBorders>
            <w:vAlign w:val="center"/>
          </w:tcPr>
          <w:p w:rsidR="008D0133" w:rsidRDefault="00162ED7" w:rsidP="00A01B1C">
            <w:r w:rsidRPr="00162ED7">
              <w:rPr>
                <w:b/>
              </w:rPr>
              <w:t>Advisor’s Office Telephone</w:t>
            </w:r>
            <w:r>
              <w:t xml:space="preserve"> _______________</w:t>
            </w:r>
          </w:p>
        </w:tc>
      </w:tr>
      <w:tr w:rsidR="00276164" w:rsidTr="002212CF">
        <w:tc>
          <w:tcPr>
            <w:tcW w:w="9649" w:type="dxa"/>
            <w:gridSpan w:val="2"/>
            <w:tcBorders>
              <w:top w:val="nil"/>
              <w:left w:val="nil"/>
              <w:bottom w:val="nil"/>
              <w:right w:val="nil"/>
            </w:tcBorders>
            <w:vAlign w:val="center"/>
          </w:tcPr>
          <w:p w:rsidR="00276164" w:rsidRPr="00112AFE" w:rsidRDefault="00162ED7" w:rsidP="00A01B1C">
            <w:r w:rsidRPr="00162ED7">
              <w:rPr>
                <w:b/>
              </w:rPr>
              <w:t>Do you currently have a declared minor?</w:t>
            </w:r>
            <w:r>
              <w:t xml:space="preserve">  </w:t>
            </w:r>
            <w:r w:rsidR="00A34FAA">
              <w:fldChar w:fldCharType="begin"/>
            </w:r>
            <w:r>
              <w:instrText xml:space="preserve"> MACROBUTTON  DoFieldClick ___ </w:instrText>
            </w:r>
            <w:r w:rsidR="00A34FAA">
              <w:fldChar w:fldCharType="end"/>
            </w:r>
            <w:r>
              <w:t xml:space="preserve">Yes      </w:t>
            </w:r>
            <w:r w:rsidR="00A34FAA">
              <w:fldChar w:fldCharType="begin"/>
            </w:r>
            <w:r>
              <w:instrText xml:space="preserve"> MACROBUTTON  DoFieldClick ___ </w:instrText>
            </w:r>
            <w:r w:rsidR="00A34FAA">
              <w:fldChar w:fldCharType="end"/>
            </w:r>
            <w:r>
              <w:t>No</w:t>
            </w:r>
          </w:p>
        </w:tc>
        <w:tc>
          <w:tcPr>
            <w:tcW w:w="4589" w:type="dxa"/>
            <w:gridSpan w:val="2"/>
            <w:tcBorders>
              <w:top w:val="nil"/>
              <w:left w:val="nil"/>
              <w:bottom w:val="nil"/>
              <w:right w:val="nil"/>
            </w:tcBorders>
            <w:vAlign w:val="center"/>
          </w:tcPr>
          <w:p w:rsidR="00276164" w:rsidRPr="00866592" w:rsidRDefault="00276164" w:rsidP="00A01B1C"/>
        </w:tc>
      </w:tr>
      <w:tr w:rsidR="003D6D35" w:rsidTr="002212CF">
        <w:tc>
          <w:tcPr>
            <w:tcW w:w="9649" w:type="dxa"/>
            <w:gridSpan w:val="2"/>
            <w:tcBorders>
              <w:top w:val="nil"/>
              <w:left w:val="nil"/>
              <w:bottom w:val="nil"/>
              <w:right w:val="nil"/>
            </w:tcBorders>
            <w:vAlign w:val="center"/>
          </w:tcPr>
          <w:p w:rsidR="003D6D35" w:rsidRDefault="003D6D35" w:rsidP="00A01B1C">
            <w:r w:rsidRPr="003D6D35">
              <w:rPr>
                <w:b/>
              </w:rPr>
              <w:t>Have you attended other post-secondary institutions?</w:t>
            </w:r>
            <w:r>
              <w:t xml:space="preserve">  </w:t>
            </w:r>
            <w:r w:rsidR="00A34FAA">
              <w:fldChar w:fldCharType="begin"/>
            </w:r>
            <w:r>
              <w:instrText xml:space="preserve"> MACROBUTTON  DoFieldClick ___ </w:instrText>
            </w:r>
            <w:r w:rsidR="00A34FAA">
              <w:fldChar w:fldCharType="end"/>
            </w:r>
            <w:r>
              <w:t xml:space="preserve">Yes      </w:t>
            </w:r>
            <w:r w:rsidR="00A34FAA">
              <w:fldChar w:fldCharType="begin"/>
            </w:r>
            <w:r>
              <w:instrText xml:space="preserve"> MACROBUTTON  DoFieldClick ___ </w:instrText>
            </w:r>
            <w:r w:rsidR="00A34FAA">
              <w:fldChar w:fldCharType="end"/>
            </w:r>
            <w:r>
              <w:t>No</w:t>
            </w:r>
          </w:p>
        </w:tc>
        <w:tc>
          <w:tcPr>
            <w:tcW w:w="4589" w:type="dxa"/>
            <w:gridSpan w:val="2"/>
            <w:tcBorders>
              <w:top w:val="nil"/>
              <w:left w:val="nil"/>
              <w:bottom w:val="nil"/>
              <w:right w:val="nil"/>
            </w:tcBorders>
            <w:vAlign w:val="center"/>
          </w:tcPr>
          <w:p w:rsidR="003D6D35" w:rsidRDefault="003D6D35" w:rsidP="00A01B1C"/>
        </w:tc>
      </w:tr>
      <w:tr w:rsidR="003D6D35" w:rsidTr="002212CF">
        <w:tc>
          <w:tcPr>
            <w:tcW w:w="9649" w:type="dxa"/>
            <w:gridSpan w:val="2"/>
            <w:tcBorders>
              <w:top w:val="nil"/>
              <w:left w:val="nil"/>
              <w:bottom w:val="nil"/>
              <w:right w:val="nil"/>
            </w:tcBorders>
            <w:vAlign w:val="center"/>
          </w:tcPr>
          <w:p w:rsidR="003D6D35" w:rsidRDefault="003D6D35" w:rsidP="00A01B1C">
            <w:r w:rsidRPr="003D6D35">
              <w:rPr>
                <w:i/>
              </w:rPr>
              <w:t>If so, where and dates attended</w:t>
            </w:r>
            <w:proofErr w:type="gramStart"/>
            <w:r>
              <w:rPr>
                <w:i/>
              </w:rPr>
              <w:t>?</w:t>
            </w:r>
            <w:r>
              <w:t>_</w:t>
            </w:r>
            <w:proofErr w:type="gramEnd"/>
            <w:r>
              <w:t>_________________________________________________________</w:t>
            </w:r>
          </w:p>
        </w:tc>
        <w:tc>
          <w:tcPr>
            <w:tcW w:w="4589" w:type="dxa"/>
            <w:gridSpan w:val="2"/>
            <w:tcBorders>
              <w:top w:val="nil"/>
              <w:left w:val="nil"/>
              <w:bottom w:val="nil"/>
              <w:right w:val="nil"/>
            </w:tcBorders>
            <w:vAlign w:val="center"/>
          </w:tcPr>
          <w:p w:rsidR="003D6D35" w:rsidRDefault="003D6D35" w:rsidP="00A01B1C"/>
        </w:tc>
      </w:tr>
    </w:tbl>
    <w:p w:rsidR="008D0133" w:rsidRPr="00970079" w:rsidRDefault="00F50C8B" w:rsidP="00855A6B">
      <w:pPr>
        <w:pStyle w:val="Heading2"/>
        <w:rPr>
          <w:color w:val="1F497D" w:themeColor="text2"/>
        </w:rPr>
      </w:pPr>
      <w:r>
        <w:rPr>
          <w:color w:val="1F497D" w:themeColor="text2"/>
        </w:rPr>
        <w:t>III.</w:t>
      </w:r>
      <w:r>
        <w:rPr>
          <w:color w:val="1F497D" w:themeColor="text2"/>
        </w:rPr>
        <w:tab/>
        <w:t>Career Goals</w:t>
      </w:r>
    </w:p>
    <w:p w:rsidR="0097298E" w:rsidRPr="002212CF" w:rsidRDefault="00F50C8B" w:rsidP="0097298E">
      <w:pPr>
        <w:pStyle w:val="Heading3"/>
        <w:rPr>
          <w:b/>
        </w:rPr>
      </w:pPr>
      <w:r w:rsidRPr="002212CF">
        <w:rPr>
          <w:b/>
        </w:rPr>
        <w:t>Briefly explain your interest(s) in urban studies and urban planning.</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F50C8B" w:rsidTr="00CA6D60">
        <w:trPr>
          <w:trHeight w:hRule="exact" w:val="1450"/>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0C8B" w:rsidRPr="00112AFE" w:rsidRDefault="00F50C8B" w:rsidP="00D242F3"/>
        </w:tc>
      </w:tr>
    </w:tbl>
    <w:p w:rsidR="008D0133" w:rsidRPr="00970079" w:rsidRDefault="00F50C8B">
      <w:pPr>
        <w:pStyle w:val="Heading2"/>
        <w:rPr>
          <w:color w:val="1F497D" w:themeColor="text2"/>
        </w:rPr>
      </w:pPr>
      <w:r>
        <w:rPr>
          <w:color w:val="1F497D" w:themeColor="text2"/>
        </w:rPr>
        <w:t>IV.</w:t>
      </w:r>
      <w:r>
        <w:rPr>
          <w:color w:val="1F497D" w:themeColor="text2"/>
        </w:rPr>
        <w:tab/>
      </w:r>
      <w:r w:rsidR="00855A6B" w:rsidRPr="00970079">
        <w:rPr>
          <w:color w:val="1F497D" w:themeColor="text2"/>
        </w:rPr>
        <w:t>Special Skills or Qualifications</w:t>
      </w:r>
      <w:r>
        <w:rPr>
          <w:color w:val="1F497D" w:themeColor="text2"/>
        </w:rPr>
        <w:t xml:space="preserve"> (optional)</w:t>
      </w:r>
    </w:p>
    <w:p w:rsidR="00855A6B" w:rsidRPr="002212CF" w:rsidRDefault="00F50C8B" w:rsidP="00855A6B">
      <w:pPr>
        <w:pStyle w:val="Heading3"/>
        <w:rPr>
          <w:b/>
        </w:rPr>
      </w:pPr>
      <w:r w:rsidRPr="002212CF">
        <w:rPr>
          <w:b/>
        </w:rPr>
        <w:t>S</w:t>
      </w:r>
      <w:r w:rsidR="00855A6B" w:rsidRPr="002212CF">
        <w:rPr>
          <w:b/>
        </w:rPr>
        <w:t xml:space="preserve">ummarize special skills and qualifications you have </w:t>
      </w:r>
      <w:r w:rsidRPr="002212CF">
        <w:rPr>
          <w:b/>
        </w:rPr>
        <w:t xml:space="preserve">that would enhance your academic studies and career goals in public service, urban studies and/or urban planning.  </w:t>
      </w:r>
      <w:r w:rsidR="00CA6D60" w:rsidRPr="002212CF">
        <w:rPr>
          <w:b/>
        </w:rPr>
        <w:t>Include internships and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Tr="00703B42">
        <w:trPr>
          <w:trHeight w:hRule="exact" w:val="856"/>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Pr="00703B42" w:rsidRDefault="00855A6B">
      <w:pPr>
        <w:pStyle w:val="Heading2"/>
        <w:rPr>
          <w:color w:val="1F497D" w:themeColor="text2"/>
        </w:rPr>
      </w:pPr>
      <w:r w:rsidRPr="00703B42">
        <w:rPr>
          <w:color w:val="1F497D" w:themeColor="text2"/>
        </w:rPr>
        <w:t>Signature</w:t>
      </w:r>
    </w:p>
    <w:p w:rsidR="00855A6B" w:rsidRPr="002212CF" w:rsidRDefault="00855A6B" w:rsidP="00855A6B">
      <w:pPr>
        <w:pStyle w:val="Heading3"/>
        <w:rPr>
          <w:b/>
        </w:rPr>
      </w:pPr>
      <w:r w:rsidRPr="002212CF">
        <w:rPr>
          <w:b/>
        </w:rPr>
        <w:t>By submitting this application, I affirm that the facts set forth in it are true and complete</w:t>
      </w:r>
      <w:r w:rsidR="002212CF">
        <w:rPr>
          <w: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703B42" w:rsidTr="0056503C">
        <w:tc>
          <w:tcPr>
            <w:tcW w:w="9576" w:type="dxa"/>
            <w:vAlign w:val="center"/>
          </w:tcPr>
          <w:p w:rsidR="00703B42" w:rsidRDefault="00703B42">
            <w:r w:rsidRPr="002212CF">
              <w:rPr>
                <w:b/>
              </w:rPr>
              <w:t>Name (printed):</w:t>
            </w:r>
            <w:r w:rsidR="002212CF">
              <w:t xml:space="preserve"> _________________</w:t>
            </w:r>
            <w:r>
              <w:t>_____________________________________________________</w:t>
            </w:r>
          </w:p>
        </w:tc>
      </w:tr>
      <w:tr w:rsidR="00703B42" w:rsidTr="00703B42">
        <w:tc>
          <w:tcPr>
            <w:tcW w:w="9576" w:type="dxa"/>
            <w:vAlign w:val="center"/>
          </w:tcPr>
          <w:p w:rsidR="00703B42" w:rsidRDefault="00703B42">
            <w:r w:rsidRPr="002212CF">
              <w:rPr>
                <w:b/>
              </w:rPr>
              <w:t>Signature:</w:t>
            </w:r>
            <w:r>
              <w:t xml:space="preserve"> ____________</w:t>
            </w:r>
            <w:r w:rsidR="002212CF">
              <w:t>_______________________________</w:t>
            </w:r>
            <w:r>
              <w:t xml:space="preserve">____ </w:t>
            </w:r>
            <w:r w:rsidRPr="002212CF">
              <w:rPr>
                <w:b/>
              </w:rPr>
              <w:t>Date:</w:t>
            </w:r>
            <w:r>
              <w:t xml:space="preserve"> ______________________</w:t>
            </w:r>
          </w:p>
        </w:tc>
      </w:tr>
    </w:tbl>
    <w:p w:rsidR="00855A6B" w:rsidRPr="00855A6B" w:rsidRDefault="00855A6B" w:rsidP="00F50C8B">
      <w:pPr>
        <w:pStyle w:val="Heading2"/>
      </w:pPr>
    </w:p>
    <w:sectPr w:rsidR="00855A6B" w:rsidRPr="00855A6B" w:rsidSect="00703B42">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2F" w:rsidRDefault="00D90A2F" w:rsidP="00986057">
      <w:pPr>
        <w:spacing w:before="0" w:after="0"/>
      </w:pPr>
      <w:r>
        <w:separator/>
      </w:r>
    </w:p>
  </w:endnote>
  <w:endnote w:type="continuationSeparator" w:id="0">
    <w:p w:rsidR="00D90A2F" w:rsidRDefault="00D90A2F" w:rsidP="009860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2F" w:rsidRDefault="00D90A2F" w:rsidP="00986057">
      <w:pPr>
        <w:spacing w:before="0" w:after="0"/>
      </w:pPr>
      <w:r>
        <w:separator/>
      </w:r>
    </w:p>
  </w:footnote>
  <w:footnote w:type="continuationSeparator" w:id="0">
    <w:p w:rsidR="00D90A2F" w:rsidRDefault="00D90A2F" w:rsidP="00986057">
      <w:pPr>
        <w:spacing w:before="0" w:after="0"/>
      </w:pPr>
      <w:r>
        <w:continuationSeparator/>
      </w:r>
    </w:p>
  </w:footnote>
  <w:footnote w:id="1">
    <w:p w:rsidR="00986057" w:rsidRPr="00986057" w:rsidRDefault="00986057">
      <w:pPr>
        <w:pStyle w:val="FootnoteText"/>
        <w:rPr>
          <w:sz w:val="16"/>
          <w:szCs w:val="16"/>
        </w:rPr>
      </w:pPr>
      <w:r w:rsidRPr="00986057">
        <w:rPr>
          <w:rStyle w:val="FootnoteReference"/>
          <w:sz w:val="16"/>
          <w:szCs w:val="16"/>
        </w:rPr>
        <w:footnoteRef/>
      </w:r>
      <w:r w:rsidRPr="00986057">
        <w:rPr>
          <w:sz w:val="16"/>
          <w:szCs w:val="16"/>
        </w:rPr>
        <w:t xml:space="preserve"> For the 2013-2014 academic </w:t>
      </w:r>
      <w:proofErr w:type="gramStart"/>
      <w:r w:rsidRPr="00986057">
        <w:rPr>
          <w:sz w:val="16"/>
          <w:szCs w:val="16"/>
        </w:rPr>
        <w:t>year</w:t>
      </w:r>
      <w:proofErr w:type="gramEnd"/>
      <w:r w:rsidRPr="00986057">
        <w:rPr>
          <w:sz w:val="16"/>
          <w:szCs w:val="16"/>
        </w:rPr>
        <w:t xml:space="preserve"> the two core classes are being offered the fall and spring semesters.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15886"/>
    <w:multiLevelType w:val="multilevel"/>
    <w:tmpl w:val="D134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B11813"/>
    <w:multiLevelType w:val="multilevel"/>
    <w:tmpl w:val="66C4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79"/>
    <w:rsid w:val="00162ED7"/>
    <w:rsid w:val="001C200E"/>
    <w:rsid w:val="002212CF"/>
    <w:rsid w:val="00235AC2"/>
    <w:rsid w:val="00276164"/>
    <w:rsid w:val="003733D3"/>
    <w:rsid w:val="003D6D35"/>
    <w:rsid w:val="004A0A03"/>
    <w:rsid w:val="005A3F74"/>
    <w:rsid w:val="00686385"/>
    <w:rsid w:val="00703B42"/>
    <w:rsid w:val="00855A6B"/>
    <w:rsid w:val="00867043"/>
    <w:rsid w:val="008D0133"/>
    <w:rsid w:val="008F1636"/>
    <w:rsid w:val="00956028"/>
    <w:rsid w:val="00970079"/>
    <w:rsid w:val="0097298E"/>
    <w:rsid w:val="009856E1"/>
    <w:rsid w:val="00986057"/>
    <w:rsid w:val="00993B1C"/>
    <w:rsid w:val="00A01B1C"/>
    <w:rsid w:val="00A34FAA"/>
    <w:rsid w:val="00C30949"/>
    <w:rsid w:val="00CA6D60"/>
    <w:rsid w:val="00D90A2F"/>
    <w:rsid w:val="00F21892"/>
    <w:rsid w:val="00F2662D"/>
    <w:rsid w:val="00F5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FootnoteText">
    <w:name w:val="footnote text"/>
    <w:basedOn w:val="Normal"/>
    <w:link w:val="FootnoteTextChar"/>
    <w:uiPriority w:val="99"/>
    <w:semiHidden/>
    <w:unhideWhenUsed/>
    <w:rsid w:val="00986057"/>
    <w:pPr>
      <w:spacing w:before="0" w:after="0"/>
    </w:pPr>
    <w:rPr>
      <w:szCs w:val="20"/>
    </w:rPr>
  </w:style>
  <w:style w:type="character" w:customStyle="1" w:styleId="FootnoteTextChar">
    <w:name w:val="Footnote Text Char"/>
    <w:basedOn w:val="DefaultParagraphFont"/>
    <w:link w:val="FootnoteText"/>
    <w:uiPriority w:val="99"/>
    <w:semiHidden/>
    <w:rsid w:val="00986057"/>
    <w:rPr>
      <w:rFonts w:asciiTheme="minorHAnsi" w:hAnsiTheme="minorHAnsi"/>
    </w:rPr>
  </w:style>
  <w:style w:type="character" w:styleId="FootnoteReference">
    <w:name w:val="footnote reference"/>
    <w:basedOn w:val="DefaultParagraphFont"/>
    <w:uiPriority w:val="99"/>
    <w:semiHidden/>
    <w:unhideWhenUsed/>
    <w:rsid w:val="009860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FootnoteText">
    <w:name w:val="footnote text"/>
    <w:basedOn w:val="Normal"/>
    <w:link w:val="FootnoteTextChar"/>
    <w:uiPriority w:val="99"/>
    <w:semiHidden/>
    <w:unhideWhenUsed/>
    <w:rsid w:val="00986057"/>
    <w:pPr>
      <w:spacing w:before="0" w:after="0"/>
    </w:pPr>
    <w:rPr>
      <w:szCs w:val="20"/>
    </w:rPr>
  </w:style>
  <w:style w:type="character" w:customStyle="1" w:styleId="FootnoteTextChar">
    <w:name w:val="Footnote Text Char"/>
    <w:basedOn w:val="DefaultParagraphFont"/>
    <w:link w:val="FootnoteText"/>
    <w:uiPriority w:val="99"/>
    <w:semiHidden/>
    <w:rsid w:val="00986057"/>
    <w:rPr>
      <w:rFonts w:asciiTheme="minorHAnsi" w:hAnsiTheme="minorHAnsi"/>
    </w:rPr>
  </w:style>
  <w:style w:type="character" w:styleId="FootnoteReference">
    <w:name w:val="footnote reference"/>
    <w:basedOn w:val="DefaultParagraphFont"/>
    <w:uiPriority w:val="99"/>
    <w:semiHidden/>
    <w:unhideWhenUsed/>
    <w:rsid w:val="00986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wensa@savannahstate.edu" TargetMode="Externa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us3\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2AD31795-44F1-4DF4-9C4A-E9F76015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VolApp.dotx</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Savannah State University</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Jesus3</dc:creator>
  <cp:lastModifiedBy>Rukmana, Deden</cp:lastModifiedBy>
  <cp:revision>2</cp:revision>
  <cp:lastPrinted>2013-10-12T15:40:00Z</cp:lastPrinted>
  <dcterms:created xsi:type="dcterms:W3CDTF">2013-11-07T14:17:00Z</dcterms:created>
  <dcterms:modified xsi:type="dcterms:W3CDTF">2013-11-07T14:17:00Z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